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17" w:rsidRDefault="00FF5B17" w:rsidP="00FF5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F5B17" w:rsidRDefault="00FF5B17" w:rsidP="00FF5B17">
      <w:pPr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caps/>
          <w:sz w:val="28"/>
          <w:szCs w:val="28"/>
        </w:rPr>
        <w:t>АДМИНИСТРАЦИЯ Широковского</w:t>
      </w:r>
    </w:p>
    <w:p w:rsidR="00FF5B17" w:rsidRDefault="00FF5B17" w:rsidP="00FF5B1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FF5B17" w:rsidRDefault="00FF5B17" w:rsidP="00FF5B1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FF5B17" w:rsidRDefault="00FF5B17" w:rsidP="00FF5B1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FF5B17" w:rsidRDefault="00FF5B17" w:rsidP="00FF5B17">
      <w:pPr>
        <w:jc w:val="center"/>
        <w:rPr>
          <w:b/>
          <w:sz w:val="28"/>
          <w:szCs w:val="28"/>
        </w:rPr>
      </w:pPr>
    </w:p>
    <w:p w:rsidR="00FF5B17" w:rsidRDefault="00FF5B17" w:rsidP="00FF5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5B17" w:rsidRDefault="00FF5B17" w:rsidP="00FF5B17">
      <w:pPr>
        <w:jc w:val="center"/>
        <w:rPr>
          <w:b/>
          <w:sz w:val="28"/>
          <w:szCs w:val="28"/>
        </w:rPr>
      </w:pPr>
    </w:p>
    <w:p w:rsidR="00FF5B17" w:rsidRDefault="00FF5B17" w:rsidP="00FF5B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02.05.2024года                                                                                    № 26</w:t>
      </w:r>
    </w:p>
    <w:p w:rsidR="00FF5B17" w:rsidRDefault="00FF5B17" w:rsidP="00FF5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FF5B17" w:rsidRDefault="00FF5B17" w:rsidP="00FF5B17">
      <w:pPr>
        <w:pStyle w:val="ConsPlusNormal0"/>
        <w:tabs>
          <w:tab w:val="left" w:pos="411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B17" w:rsidRDefault="00FF5B17" w:rsidP="00FF5B17">
      <w:pPr>
        <w:pStyle w:val="ConsPlusNormal0"/>
        <w:tabs>
          <w:tab w:val="left" w:pos="411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B17" w:rsidRPr="007C309D" w:rsidRDefault="00FF5B17" w:rsidP="00FF5B17">
      <w:pPr>
        <w:pStyle w:val="ConsPlusNormal0"/>
        <w:tabs>
          <w:tab w:val="left" w:pos="411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9D">
        <w:rPr>
          <w:rFonts w:ascii="Times New Roman" w:hAnsi="Times New Roman" w:cs="Times New Roman"/>
          <w:b/>
          <w:sz w:val="24"/>
          <w:szCs w:val="24"/>
        </w:rPr>
        <w:t xml:space="preserve">       Об утверждении Порядка предоставления субсидии юридическим</w:t>
      </w:r>
      <w:r w:rsidR="003814A8">
        <w:rPr>
          <w:rFonts w:ascii="Times New Roman" w:hAnsi="Times New Roman" w:cs="Times New Roman"/>
          <w:b/>
          <w:sz w:val="24"/>
          <w:szCs w:val="24"/>
        </w:rPr>
        <w:t xml:space="preserve"> лицам (за исключением субсидий </w:t>
      </w:r>
      <w:bookmarkStart w:id="0" w:name="_GoBack"/>
      <w:bookmarkEnd w:id="0"/>
      <w:r w:rsidRPr="007C309D">
        <w:rPr>
          <w:rFonts w:ascii="Times New Roman" w:hAnsi="Times New Roman" w:cs="Times New Roman"/>
          <w:b/>
          <w:sz w:val="24"/>
          <w:szCs w:val="24"/>
        </w:rPr>
        <w:t>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Широковского сельского поселения Фурмановского муниципального района Ивановской области</w:t>
      </w:r>
    </w:p>
    <w:p w:rsidR="00FF5B17" w:rsidRPr="007C309D" w:rsidRDefault="00FF5B17" w:rsidP="00FF5B17">
      <w:pPr>
        <w:pStyle w:val="a6"/>
        <w:jc w:val="both"/>
        <w:rPr>
          <w:b/>
          <w:sz w:val="24"/>
          <w:szCs w:val="24"/>
        </w:rPr>
      </w:pPr>
    </w:p>
    <w:p w:rsidR="00FF5B17" w:rsidRPr="007C309D" w:rsidRDefault="00FF5B17" w:rsidP="00FF5B17">
      <w:pPr>
        <w:ind w:firstLine="709"/>
        <w:jc w:val="both"/>
      </w:pPr>
      <w:r w:rsidRPr="007C309D">
        <w:t>В соответствии с п. 3 ст. 78 Бюджетного кодекса Российской Федерации, «п</w:t>
      </w:r>
      <w:r w:rsidRPr="007C309D">
        <w:rPr>
          <w:shd w:val="clear" w:color="auto" w:fill="FFFFFF"/>
        </w:rPr>
        <w:t>остановлением Правительства РФ от 25 октября 2023 г. N 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7C309D">
        <w:t xml:space="preserve"> администрация Широковского сельского поселения Фурмановского муниципального района Ивановской области </w:t>
      </w:r>
    </w:p>
    <w:p w:rsidR="00FF5B17" w:rsidRPr="007C309D" w:rsidRDefault="00FF5B17" w:rsidP="00FF5B17">
      <w:pPr>
        <w:jc w:val="both"/>
      </w:pPr>
    </w:p>
    <w:p w:rsidR="00FF5B17" w:rsidRPr="007C309D" w:rsidRDefault="00FF5B17" w:rsidP="00FF5B17">
      <w:pPr>
        <w:jc w:val="both"/>
        <w:rPr>
          <w:b/>
        </w:rPr>
      </w:pPr>
      <w:r w:rsidRPr="007C309D">
        <w:rPr>
          <w:b/>
        </w:rPr>
        <w:t xml:space="preserve">ПОСТАНОВЛЯЕТ:             </w:t>
      </w:r>
    </w:p>
    <w:p w:rsidR="00FF5B17" w:rsidRPr="007C309D" w:rsidRDefault="00FF5B17" w:rsidP="00FF5B17">
      <w:pPr>
        <w:ind w:firstLine="709"/>
        <w:jc w:val="both"/>
        <w:rPr>
          <w:b/>
        </w:rPr>
      </w:pPr>
      <w:r w:rsidRPr="007C309D">
        <w:rPr>
          <w:b/>
        </w:rPr>
        <w:t xml:space="preserve">                                     </w:t>
      </w: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 xml:space="preserve">        1. 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Широковского сельского поселения Фурмановского муниципального района Ивановской области, согласно приложению.</w:t>
      </w:r>
    </w:p>
    <w:p w:rsidR="00FF5B17" w:rsidRPr="007C309D" w:rsidRDefault="00FF5B17" w:rsidP="00FF5B17">
      <w:pPr>
        <w:pStyle w:val="a4"/>
        <w:widowControl/>
        <w:spacing w:after="0"/>
        <w:ind w:right="49" w:firstLine="567"/>
        <w:jc w:val="both"/>
        <w:rPr>
          <w:rFonts w:cs="Times New Roman"/>
          <w:color w:val="000000"/>
        </w:rPr>
      </w:pPr>
      <w:r w:rsidRPr="007C309D">
        <w:t xml:space="preserve">2. </w:t>
      </w:r>
      <w:r w:rsidRPr="007C309D">
        <w:rPr>
          <w:rFonts w:cs="Times New Roman"/>
          <w:color w:val="000000"/>
        </w:rPr>
        <w:t>Настоящее постановление обнародовать в установленном порядке</w:t>
      </w:r>
      <w:r w:rsidRPr="007C309D">
        <w:t xml:space="preserve"> </w:t>
      </w:r>
      <w:r w:rsidRPr="007C309D">
        <w:rPr>
          <w:rFonts w:cs="Times New Roman"/>
          <w:color w:val="000000"/>
        </w:rPr>
        <w:t>и разместить на официальном сайте Широковского сельского поселения Фурмановского муниципального района Ивановской области.</w:t>
      </w:r>
    </w:p>
    <w:p w:rsidR="00FF5B17" w:rsidRPr="007C309D" w:rsidRDefault="00FF5B17" w:rsidP="00FF5B17">
      <w:pPr>
        <w:autoSpaceDE w:val="0"/>
        <w:autoSpaceDN w:val="0"/>
        <w:adjustRightInd w:val="0"/>
        <w:jc w:val="both"/>
      </w:pPr>
    </w:p>
    <w:p w:rsidR="00FF5B17" w:rsidRPr="007C309D" w:rsidRDefault="00FF5B17" w:rsidP="00FF5B17">
      <w:pPr>
        <w:jc w:val="both"/>
      </w:pPr>
    </w:p>
    <w:p w:rsidR="00FF5B17" w:rsidRPr="007C309D" w:rsidRDefault="00FF5B17" w:rsidP="00FF5B17">
      <w:pPr>
        <w:jc w:val="both"/>
      </w:pPr>
    </w:p>
    <w:p w:rsidR="00FF5B17" w:rsidRPr="007C309D" w:rsidRDefault="00FF5B17" w:rsidP="00FF5B17">
      <w:pPr>
        <w:jc w:val="both"/>
      </w:pPr>
    </w:p>
    <w:p w:rsidR="00FF5B17" w:rsidRPr="007C309D" w:rsidRDefault="00FF5B17" w:rsidP="00FF5B17">
      <w:pPr>
        <w:jc w:val="both"/>
      </w:pPr>
    </w:p>
    <w:p w:rsidR="00FF5B17" w:rsidRPr="007C309D" w:rsidRDefault="00FF5B17" w:rsidP="00FF5B17">
      <w:pPr>
        <w:jc w:val="both"/>
      </w:pPr>
      <w:r w:rsidRPr="007C309D">
        <w:t>Врип главы Широковского</w:t>
      </w:r>
    </w:p>
    <w:p w:rsidR="00FF5B17" w:rsidRPr="007C309D" w:rsidRDefault="00FF5B17" w:rsidP="00FF5B17">
      <w:pPr>
        <w:jc w:val="both"/>
      </w:pPr>
      <w:r w:rsidRPr="007C309D">
        <w:t>сельского поселения                                                                      Т.Н.Пронина</w:t>
      </w:r>
    </w:p>
    <w:p w:rsidR="00FF5B17" w:rsidRPr="007C309D" w:rsidRDefault="00FF5B17" w:rsidP="00FF5B17">
      <w:pPr>
        <w:ind w:firstLine="5245"/>
        <w:rPr>
          <w:b/>
        </w:rPr>
      </w:pPr>
    </w:p>
    <w:p w:rsidR="00FF5B17" w:rsidRPr="007C309D" w:rsidRDefault="00FF5B17" w:rsidP="00FF5B17">
      <w:pPr>
        <w:ind w:firstLine="5245"/>
        <w:rPr>
          <w:b/>
        </w:rPr>
      </w:pPr>
    </w:p>
    <w:p w:rsidR="00FF5B17" w:rsidRDefault="00FF5B17" w:rsidP="00FF5B17">
      <w:pPr>
        <w:ind w:firstLine="5245"/>
        <w:rPr>
          <w:b/>
        </w:rPr>
      </w:pPr>
    </w:p>
    <w:p w:rsidR="00FF5B17" w:rsidRDefault="00FF5B17" w:rsidP="00FF5B17">
      <w:pPr>
        <w:ind w:firstLine="5245"/>
        <w:rPr>
          <w:b/>
        </w:rPr>
      </w:pPr>
    </w:p>
    <w:p w:rsidR="007C309D" w:rsidRDefault="007C309D" w:rsidP="007C309D">
      <w:pPr>
        <w:rPr>
          <w:b/>
        </w:rPr>
      </w:pPr>
    </w:p>
    <w:p w:rsidR="00FF5B17" w:rsidRPr="007C309D" w:rsidRDefault="007C309D" w:rsidP="007C309D">
      <w:pPr>
        <w:rPr>
          <w:b/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              </w:t>
      </w:r>
      <w:r w:rsidR="00FF5B17" w:rsidRPr="007C309D">
        <w:rPr>
          <w:b/>
          <w:sz w:val="22"/>
          <w:szCs w:val="22"/>
        </w:rPr>
        <w:t xml:space="preserve">приложение к </w:t>
      </w:r>
    </w:p>
    <w:p w:rsidR="00FF5B17" w:rsidRPr="007C309D" w:rsidRDefault="00FF5B17" w:rsidP="00FF5B17">
      <w:pPr>
        <w:ind w:firstLine="5245"/>
        <w:rPr>
          <w:sz w:val="22"/>
          <w:szCs w:val="22"/>
        </w:rPr>
      </w:pPr>
      <w:r w:rsidRPr="007C309D">
        <w:rPr>
          <w:sz w:val="22"/>
          <w:szCs w:val="22"/>
        </w:rPr>
        <w:t>постановлению администрации</w:t>
      </w:r>
    </w:p>
    <w:p w:rsidR="00FF5B17" w:rsidRPr="007C309D" w:rsidRDefault="00FF5B17" w:rsidP="00FF5B17">
      <w:pPr>
        <w:ind w:firstLine="5245"/>
        <w:rPr>
          <w:sz w:val="22"/>
          <w:szCs w:val="22"/>
        </w:rPr>
      </w:pPr>
      <w:r w:rsidRPr="007C309D">
        <w:rPr>
          <w:sz w:val="22"/>
          <w:szCs w:val="22"/>
        </w:rPr>
        <w:t>Широковского сельского поселения</w:t>
      </w:r>
    </w:p>
    <w:p w:rsidR="00FF5B17" w:rsidRPr="007C309D" w:rsidRDefault="00FF5B17" w:rsidP="00FF5B17">
      <w:pPr>
        <w:ind w:firstLine="5245"/>
        <w:rPr>
          <w:sz w:val="22"/>
          <w:szCs w:val="22"/>
        </w:rPr>
      </w:pPr>
      <w:r w:rsidRPr="007C309D">
        <w:rPr>
          <w:sz w:val="22"/>
          <w:szCs w:val="22"/>
        </w:rPr>
        <w:t>от  02.05.2024 г. № 26</w:t>
      </w:r>
    </w:p>
    <w:p w:rsidR="00FF5B17" w:rsidRPr="007C309D" w:rsidRDefault="00FF5B17" w:rsidP="00FF5B17">
      <w:pPr>
        <w:ind w:firstLine="5245"/>
      </w:pPr>
    </w:p>
    <w:p w:rsidR="00FF5B17" w:rsidRPr="007C309D" w:rsidRDefault="00FF5B17" w:rsidP="00FF5B1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FF5B17" w:rsidRPr="007C309D" w:rsidRDefault="00FF5B17" w:rsidP="00FF5B1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9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F5B17" w:rsidRPr="007C309D" w:rsidRDefault="00FF5B17" w:rsidP="00FF5B1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9D">
        <w:rPr>
          <w:rFonts w:ascii="Times New Roman" w:hAnsi="Times New Roman" w:cs="Times New Roman"/>
          <w:b/>
          <w:sz w:val="24"/>
          <w:szCs w:val="24"/>
        </w:rPr>
        <w:t>предоставления субсидии юридическим лицам</w:t>
      </w:r>
    </w:p>
    <w:p w:rsidR="00FF5B17" w:rsidRPr="007C309D" w:rsidRDefault="00FF5B17" w:rsidP="00FF5B1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9D">
        <w:rPr>
          <w:rFonts w:ascii="Times New Roman" w:hAnsi="Times New Roman" w:cs="Times New Roman"/>
          <w:b/>
          <w:sz w:val="24"/>
          <w:szCs w:val="24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Широковского сельского поселения </w:t>
      </w:r>
    </w:p>
    <w:p w:rsidR="00FF5B17" w:rsidRPr="007C309D" w:rsidRDefault="00FF5B17" w:rsidP="00FF5B1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09D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 Ивановской области</w:t>
      </w:r>
    </w:p>
    <w:p w:rsidR="00FF5B17" w:rsidRPr="007C309D" w:rsidRDefault="00FF5B17" w:rsidP="00FF5B1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1</w:t>
      </w:r>
      <w:r w:rsidRPr="007C309D">
        <w:rPr>
          <w:rFonts w:ascii="Times New Roman" w:hAnsi="Times New Roman" w:cs="Times New Roman"/>
          <w:b/>
          <w:sz w:val="24"/>
          <w:szCs w:val="24"/>
        </w:rPr>
        <w:t>. Общие положения о предоставлении субсидий</w:t>
      </w: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1.2. 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возмещения: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а) недополученных доходов;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б) затрат.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Предоставление субсидий на возмещение недополученных доходов и затрат не осуществляется на производство (реализацию) следующих товаров: подакцизных товаров, кроме автомобилей легковых и мотоциклов; винодельческих продуктов, произведенных из выращенного на территории Российской Федерации винограда.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1.3. Администрация Широковского сельского поселения Фурмановского муниципального района   Ивановской области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1.4. Критериями отбора получателей субсидий, имеющих право на получение субсидий из бюджета Широковского сельского поселения Фурмановского муниципального района   Ивановской области (далее - бюджет), являются: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1) осуществление получателем субсидии деятельности на территории Широковского сельского поселения Фурмановского муниципального района Ивановской области;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9D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2.1.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 xml:space="preserve">Отбор получателей субсидий осуществляется администрацией Широковского сельского поселения Фурмановского муниципального района   Ивановской области (далее </w:t>
      </w:r>
      <w:r w:rsidRPr="007C309D">
        <w:rPr>
          <w:rFonts w:ascii="Times New Roman" w:hAnsi="Times New Roman" w:cs="Times New Roman"/>
          <w:sz w:val="24"/>
          <w:szCs w:val="24"/>
        </w:rPr>
        <w:lastRenderedPageBreak/>
        <w:t>- Администрация) в соответствии с критериями отбора, установленными п. 1.4. настоящего Порядка. Отбора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администрации Широковского сельского поселения Фурмановского муниципального района Ивановской области в информационно-телекоммуникационной сети "Интернет".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2.3. Для участия в отборе получатели субсидий представляют в Администрацию следующие документы: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1) заявление для участия в отборе;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5) документы, подтверждающие фактически произведенные затраты (недополученные доходы).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2.4. Документы, предусмотренные в п. 2.3. настоящего Порядка, поступившее в Администрацию, регистрируются в журнале регистрации в срок не позднее дня следующего за днем их поступления.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Комиссия осуществляет проверку представленных заявителем заявления и комплекта документов на их соответствие требованиям законодательства и пунктом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В случае подачи заявления и документов для предоставления муниципальной услуги заявителем в электронной форме с использованием официального сайта Широковского сельского поселения Фурмановского муниципального района Ивановской области в информационно-телекоммуникационной сети "Интернет".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2.5. Перечислении субсидии осуществляется главным распорядителем на расчетные счета получателя субсидий открытого в учреждениях Центрального банка Российской Федерации или кредитных организациях не позднее десятого рабочего дня после принятия главным распорядителем решения о предоставлении субсидии.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Средства субсидии могут быть направлены получателем субсидии только на возмещение недополученных доходов и затрат на которые предоставлялась субсидия. Использование субсидии на иные цели не допускается.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lastRenderedPageBreak/>
        <w:t>2.6. Основанием для отказа в выделении субсидий является: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пунктом 2.3. настоящего Порядка, или непредставление (предоставление не в полном объеме) указанных документов;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2.7.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 и источника ее получения определяется муниципальными актами Администрации исходя из целей предоставления субсидии.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Размеры субсидий на соответствующий ее вид определяется в муниципальном акте, утверждающим местный бюджет на год, в котором планируется предоставление субсидии, и плановые периоды.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2.8. Условия и порядок заключения соглашения между главным распорядителем и получателем субсидии устанавливаются муниципальными актами Администрации для соответствующего вида субсидии.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Соглашение содержит в себе следующие условия и порядок предоставления субсидии: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субсидия;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о возможности осуществления расходов, остатки субсидий которые не использованы в отчетном финансовом году;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показатели результативности использования субсидии;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сроки (периодичность) перечисления субсидии, счета, на которые перечисляется субсидия.</w:t>
      </w:r>
    </w:p>
    <w:p w:rsidR="00FF5B17" w:rsidRPr="007C309D" w:rsidRDefault="00FF5B17" w:rsidP="00FF5B17">
      <w:pPr>
        <w:ind w:right="20"/>
        <w:jc w:val="both"/>
      </w:pPr>
      <w:r w:rsidRPr="007C309D">
        <w:t xml:space="preserve">        2.9.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F5B17" w:rsidRPr="007C309D" w:rsidRDefault="00FF5B17" w:rsidP="00FF5B17">
      <w:pPr>
        <w:ind w:right="20" w:firstLine="656"/>
        <w:jc w:val="both"/>
      </w:pPr>
      <w:r w:rsidRPr="007C309D"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 </w:t>
      </w:r>
      <w:hyperlink r:id="rId4" w:anchor="/document/10164072/entry/23052" w:history="1">
        <w:r w:rsidRPr="007C309D">
          <w:rPr>
            <w:rStyle w:val="a3"/>
            <w:color w:val="auto"/>
            <w:u w:val="none"/>
          </w:rPr>
          <w:t>абзацем вторым пункта 5 статьи 23</w:t>
        </w:r>
      </w:hyperlink>
      <w:r w:rsidRPr="007C309D">
        <w:t> 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Широковского сельского поселения Фурмановского муниципального района Ивановской области.</w:t>
      </w:r>
    </w:p>
    <w:p w:rsidR="00FF5B17" w:rsidRPr="007C309D" w:rsidRDefault="00FF5B17" w:rsidP="00FF5B17">
      <w:pPr>
        <w:ind w:right="20" w:firstLine="656"/>
        <w:jc w:val="both"/>
      </w:pPr>
      <w:r w:rsidRPr="007C309D"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 </w:t>
      </w:r>
      <w:hyperlink r:id="rId5" w:anchor="/document/10164072/entry/23052" w:history="1">
        <w:r w:rsidRPr="007C309D">
          <w:rPr>
            <w:rStyle w:val="a3"/>
            <w:color w:val="auto"/>
            <w:u w:val="none"/>
          </w:rPr>
          <w:t>абзацем вторым пункта 5 статьи 23</w:t>
        </w:r>
      </w:hyperlink>
      <w:r w:rsidRPr="007C309D">
        <w:t> Гражданского кодекса Российской Федерации, передающего свои права другому гражданину в соответствии со </w:t>
      </w:r>
      <w:hyperlink r:id="rId6" w:anchor="/document/12131264/entry/18" w:history="1">
        <w:r w:rsidRPr="007C309D">
          <w:rPr>
            <w:rStyle w:val="a3"/>
            <w:color w:val="auto"/>
            <w:u w:val="none"/>
          </w:rPr>
          <w:t>статьей 18</w:t>
        </w:r>
      </w:hyperlink>
      <w:r w:rsidRPr="007C309D">
        <w:t xml:space="preserve"> Федерального закона "О крестьянском </w:t>
      </w:r>
      <w:r w:rsidRPr="007C309D">
        <w:lastRenderedPageBreak/>
        <w:t>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правопреемником».</w:t>
      </w: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       </w:t>
      </w:r>
      <w:r w:rsidRPr="007C309D">
        <w:rPr>
          <w:rFonts w:ascii="Times New Roman" w:hAnsi="Times New Roman" w:cs="Times New Roman"/>
          <w:sz w:val="24"/>
          <w:szCs w:val="24"/>
        </w:rPr>
        <w:t>2.10. Получатель субсидии (участник отбора)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является иностранным 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находится в составляемых в рамках реализации полномочий, предусмотренных </w:t>
      </w:r>
      <w:hyperlink r:id="rId7" w:anchor="/document/2540400/entry/7000" w:history="1">
        <w:r w:rsidRPr="007C30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VII</w:t>
        </w:r>
      </w:hyperlink>
      <w:r w:rsidRPr="007C309D">
        <w:rPr>
          <w:rFonts w:ascii="Times New Roman" w:hAnsi="Times New Roman" w:cs="Times New Roman"/>
          <w:sz w:val="24"/>
          <w:szCs w:val="24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получает средства из бюджета Широковского сельского поселения Фурмановского муниципального района Ивановской области,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является иностранным агентом в соответствии с </w:t>
      </w:r>
      <w:hyperlink r:id="rId8" w:anchor="/document/404991865/entry/0" w:history="1">
        <w:r w:rsidRPr="007C30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7C309D">
        <w:rPr>
          <w:rFonts w:ascii="Times New Roman" w:hAnsi="Times New Roman" w:cs="Times New Roman"/>
          <w:sz w:val="24"/>
          <w:szCs w:val="24"/>
        </w:rPr>
        <w:t> "О контроле за деятельностью лиц, находящихся под иностранным влиянием";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у получателя субсидии (участника отбора) на едином налоговом счете отсутствует или не превышает размер, определенный </w:t>
      </w:r>
      <w:hyperlink r:id="rId9" w:anchor="/document/10900200/entry/473" w:history="1">
        <w:r w:rsidRPr="007C30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статьи 47</w:t>
        </w:r>
      </w:hyperlink>
      <w:r w:rsidRPr="007C309D">
        <w:rPr>
          <w:rFonts w:ascii="Times New Roman" w:hAnsi="Times New Roman" w:cs="Times New Roman"/>
          <w:sz w:val="24"/>
          <w:szCs w:val="24"/>
        </w:rPr>
        <w:t> 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администрацией);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</w:t>
      </w:r>
      <w:r w:rsidRPr="007C309D">
        <w:rPr>
          <w:rFonts w:ascii="Times New Roman" w:hAnsi="Times New Roman" w:cs="Times New Roman"/>
          <w:sz w:val="24"/>
          <w:szCs w:val="24"/>
        </w:rPr>
        <w:lastRenderedPageBreak/>
        <w:t>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отбора)».</w:t>
      </w: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9D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Порядок, сроки и формы представления получателем субсидии отчетности, определенных соглашением.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3.2.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3.4. Возврат субсидии осуществляется на единый счет бюджета поселения.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09D">
        <w:rPr>
          <w:rFonts w:ascii="Times New Roman" w:hAnsi="Times New Roman" w:cs="Times New Roman"/>
          <w:b/>
          <w:sz w:val="24"/>
          <w:szCs w:val="24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4.1. Финансовый контроль за предоставлением субсидии осуществляется Главным распорядителем бюджетных средств Администрацией Широковского сельского поселения Фурмановского муниципального района Ивановской области.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4.3.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4.4.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FF5B17" w:rsidRPr="007C309D" w:rsidRDefault="00FF5B17" w:rsidP="00FF5B1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4.5. Возврат субсидии осуществляется на единый счет местного бюджета.</w:t>
      </w: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7C309D">
        <w:rPr>
          <w:rFonts w:ascii="Times New Roman" w:hAnsi="Times New Roman" w:cs="Times New Roman"/>
          <w:sz w:val="24"/>
          <w:szCs w:val="24"/>
        </w:rPr>
        <w:t>4.6.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F5B17" w:rsidRPr="007C309D" w:rsidRDefault="00FF5B17" w:rsidP="00FF5B1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F5B17" w:rsidRPr="007C309D" w:rsidRDefault="00FF5B17" w:rsidP="00FF5B17"/>
    <w:p w:rsidR="007C309D" w:rsidRDefault="00FF5B17" w:rsidP="00FF5B17">
      <w:r w:rsidRPr="007C309D">
        <w:t xml:space="preserve">                                                                   </w:t>
      </w:r>
    </w:p>
    <w:p w:rsidR="007C309D" w:rsidRDefault="007C309D" w:rsidP="00FF5B17"/>
    <w:p w:rsidR="00FF5B17" w:rsidRPr="007C309D" w:rsidRDefault="007C309D" w:rsidP="00FF5B1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</w:t>
      </w:r>
      <w:r w:rsidR="00FF5B17" w:rsidRPr="007C309D">
        <w:rPr>
          <w:sz w:val="22"/>
          <w:szCs w:val="22"/>
        </w:rPr>
        <w:t>Приложение №1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>к Порядку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предоставления субсидий юридическим лицам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(за исключением субсидий государственным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(муниципальным) учреждениям), индивидуальным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>предпринимателям, а также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 физическим лицам – производителям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товаров, работ, услуг из бюджета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Широковского сельского поселения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Фурмановского муниципального района  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>Ивановской области</w:t>
      </w:r>
      <w:bookmarkStart w:id="1" w:name="P1564"/>
      <w:bookmarkEnd w:id="1"/>
    </w:p>
    <w:p w:rsidR="00FF5B17" w:rsidRPr="007C309D" w:rsidRDefault="00FF5B17" w:rsidP="00FF5B17">
      <w:pPr>
        <w:ind w:firstLine="3969"/>
      </w:pPr>
    </w:p>
    <w:p w:rsidR="00FF5B17" w:rsidRPr="007C309D" w:rsidRDefault="00FF5B17" w:rsidP="00FF5B17">
      <w:pPr>
        <w:ind w:firstLine="3969"/>
      </w:pPr>
      <w:r w:rsidRPr="007C309D">
        <w:rPr>
          <w:color w:val="232323"/>
        </w:rPr>
        <w:t xml:space="preserve">                                          Главе </w:t>
      </w:r>
      <w:r w:rsidRPr="007C309D">
        <w:t xml:space="preserve"> </w:t>
      </w:r>
      <w:r w:rsidRPr="007C309D">
        <w:rPr>
          <w:color w:val="232323"/>
        </w:rPr>
        <w:t xml:space="preserve">администрации  </w:t>
      </w:r>
    </w:p>
    <w:p w:rsidR="00FF5B17" w:rsidRPr="007C309D" w:rsidRDefault="00FF5B17" w:rsidP="00FF5B17">
      <w:pPr>
        <w:shd w:val="clear" w:color="auto" w:fill="FFFFFF"/>
        <w:spacing w:before="2" w:after="8"/>
        <w:jc w:val="right"/>
        <w:rPr>
          <w:color w:val="232323"/>
        </w:rPr>
      </w:pPr>
      <w:r w:rsidRPr="007C309D">
        <w:rPr>
          <w:color w:val="232323"/>
        </w:rPr>
        <w:t>Широковского сельского поселения</w:t>
      </w:r>
    </w:p>
    <w:p w:rsidR="00FF5B17" w:rsidRPr="007C309D" w:rsidRDefault="00FF5B17" w:rsidP="00FF5B17">
      <w:pPr>
        <w:shd w:val="clear" w:color="auto" w:fill="FFFFFF"/>
        <w:spacing w:before="2" w:after="8"/>
        <w:jc w:val="right"/>
        <w:rPr>
          <w:color w:val="232323"/>
        </w:rPr>
      </w:pPr>
      <w:r w:rsidRPr="007C309D">
        <w:rPr>
          <w:color w:val="232323"/>
        </w:rPr>
        <w:t>от_________________________________</w:t>
      </w:r>
    </w:p>
    <w:p w:rsidR="00FF5B17" w:rsidRPr="007C309D" w:rsidRDefault="00FF5B17" w:rsidP="00FF5B17">
      <w:pPr>
        <w:shd w:val="clear" w:color="auto" w:fill="FFFFFF"/>
        <w:spacing w:before="2" w:after="8"/>
        <w:jc w:val="right"/>
        <w:rPr>
          <w:color w:val="232323"/>
        </w:rPr>
      </w:pPr>
      <w:r w:rsidRPr="007C309D">
        <w:rPr>
          <w:color w:val="232323"/>
        </w:rPr>
        <w:t>___________________________________</w:t>
      </w:r>
    </w:p>
    <w:p w:rsidR="00FF5B17" w:rsidRPr="007C309D" w:rsidRDefault="00FF5B17" w:rsidP="00FF5B17">
      <w:pPr>
        <w:shd w:val="clear" w:color="auto" w:fill="FFFFFF"/>
        <w:spacing w:before="2" w:after="8"/>
        <w:jc w:val="right"/>
        <w:rPr>
          <w:color w:val="232323"/>
        </w:rPr>
      </w:pPr>
      <w:r w:rsidRPr="007C309D">
        <w:rPr>
          <w:color w:val="232323"/>
        </w:rPr>
        <w:t>(Ф.И.О. руководителя,</w:t>
      </w:r>
    </w:p>
    <w:p w:rsidR="00FF5B17" w:rsidRPr="007C309D" w:rsidRDefault="00FF5B17" w:rsidP="00FF5B17">
      <w:pPr>
        <w:shd w:val="clear" w:color="auto" w:fill="FFFFFF"/>
        <w:spacing w:before="2" w:after="8"/>
        <w:jc w:val="right"/>
        <w:rPr>
          <w:color w:val="232323"/>
        </w:rPr>
      </w:pPr>
      <w:r w:rsidRPr="007C309D">
        <w:rPr>
          <w:color w:val="232323"/>
        </w:rPr>
        <w:t>наименование организации)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>ЗАЯВЛЕНИЕ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>о предоставлении Субсидии</w:t>
      </w:r>
    </w:p>
    <w:p w:rsidR="00FF5B17" w:rsidRPr="007C309D" w:rsidRDefault="00FF5B17" w:rsidP="00FF5B17">
      <w:pPr>
        <w:widowControl w:val="0"/>
        <w:autoSpaceDE w:val="0"/>
        <w:autoSpaceDN w:val="0"/>
      </w:pPr>
    </w:p>
    <w:p w:rsidR="00FF5B17" w:rsidRPr="007C309D" w:rsidRDefault="00FF5B17" w:rsidP="00FF5B17">
      <w:pPr>
        <w:widowControl w:val="0"/>
        <w:autoSpaceDE w:val="0"/>
        <w:autoSpaceDN w:val="0"/>
      </w:pPr>
      <w:r w:rsidRPr="007C309D">
        <w:t>______________________________________________________________________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>(наименование Получателя, ИНН, КПП, адрес)</w:t>
      </w:r>
    </w:p>
    <w:p w:rsidR="00FF5B17" w:rsidRPr="007C309D" w:rsidRDefault="00FF5B17" w:rsidP="00FF5B17">
      <w:pPr>
        <w:widowControl w:val="0"/>
        <w:autoSpaceDE w:val="0"/>
        <w:autoSpaceDN w:val="0"/>
      </w:pPr>
      <w:r w:rsidRPr="007C309D">
        <w:t xml:space="preserve">В соответствии с 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>_______________________________________________________________________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>(наименование нормативного акта об утверждении правил (порядка) предоставления субсидии из бюджета  Широковского сельского поселения Фурмановского муниципального района   Ивановской области Получателю)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утвержденным постановлением администрации Широковского сельского поселения Фурмановского муниципального района   Ивановской области от "_____" _____________ 20__ г. №  ____ (далее - Правила), просит предоставить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субсидию в размере ________________ рублей в целях _______________________________.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 xml:space="preserve">                                   (сумма прописью)                                        (целевое назначение субсидии)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Опись документов, предусмотренных пунктом ____________ Правил, прилагается.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Приложение: на    л. в ед. экз.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Получатель субсидии___________  _____________________                    ________________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 xml:space="preserve">                                         (подпись)                                      (расшифровка подписи)                            (должность)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</w:pPr>
      <w:r w:rsidRPr="007C309D">
        <w:t>М.П.</w:t>
      </w:r>
    </w:p>
    <w:p w:rsidR="00FF5B17" w:rsidRPr="007C309D" w:rsidRDefault="00FF5B17" w:rsidP="00FF5B17">
      <w:pPr>
        <w:widowControl w:val="0"/>
        <w:autoSpaceDE w:val="0"/>
        <w:autoSpaceDN w:val="0"/>
      </w:pPr>
    </w:p>
    <w:p w:rsidR="00FF5B17" w:rsidRPr="007C309D" w:rsidRDefault="00FF5B17" w:rsidP="00FF5B17">
      <w:pPr>
        <w:widowControl w:val="0"/>
        <w:autoSpaceDE w:val="0"/>
        <w:autoSpaceDN w:val="0"/>
      </w:pPr>
      <w:r w:rsidRPr="007C309D">
        <w:t>"_____" ______________ 20__ г.</w:t>
      </w:r>
    </w:p>
    <w:p w:rsidR="00FF5B17" w:rsidRPr="007C309D" w:rsidRDefault="00FF5B17" w:rsidP="00FF5B17">
      <w:pPr>
        <w:widowControl w:val="0"/>
        <w:autoSpaceDE w:val="0"/>
        <w:autoSpaceDN w:val="0"/>
      </w:pPr>
    </w:p>
    <w:p w:rsidR="00FF5B17" w:rsidRPr="007C309D" w:rsidRDefault="00FF5B17" w:rsidP="00FF5B17">
      <w:pPr>
        <w:widowControl w:val="0"/>
        <w:autoSpaceDE w:val="0"/>
        <w:autoSpaceDN w:val="0"/>
      </w:pPr>
    </w:p>
    <w:p w:rsidR="00FF5B17" w:rsidRPr="007C309D" w:rsidRDefault="00FF5B17" w:rsidP="00FF5B17">
      <w:pPr>
        <w:widowControl w:val="0"/>
        <w:autoSpaceDE w:val="0"/>
        <w:autoSpaceDN w:val="0"/>
      </w:pPr>
    </w:p>
    <w:p w:rsidR="00FF5B17" w:rsidRPr="007C309D" w:rsidRDefault="00FF5B17" w:rsidP="00FF5B17">
      <w:pPr>
        <w:widowControl w:val="0"/>
        <w:autoSpaceDE w:val="0"/>
        <w:autoSpaceDN w:val="0"/>
      </w:pPr>
    </w:p>
    <w:p w:rsidR="00FF5B17" w:rsidRPr="007C309D" w:rsidRDefault="00FF5B17" w:rsidP="00FF5B17">
      <w:pPr>
        <w:widowControl w:val="0"/>
        <w:autoSpaceDE w:val="0"/>
        <w:autoSpaceDN w:val="0"/>
      </w:pPr>
    </w:p>
    <w:p w:rsidR="00FF5B17" w:rsidRPr="007C309D" w:rsidRDefault="00FF5B17" w:rsidP="00FF5B17">
      <w:pPr>
        <w:ind w:firstLine="3969"/>
      </w:pPr>
    </w:p>
    <w:p w:rsidR="00FF5B17" w:rsidRPr="007C309D" w:rsidRDefault="00FF5B17" w:rsidP="00FF5B17">
      <w:pPr>
        <w:ind w:firstLine="3969"/>
      </w:pP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>Приложение №2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>к Порядку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предоставления субсидий юридическим  лицам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за исключением субсидий государственным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(муниципальным) учреждениям), индивидуальным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>предпринимателям, а также физическим лицам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 – производителям товаров, работ, услуг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 из бюджета Широковского сельского поселения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Фурмановского муниципального района  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>Ивановской области»</w:t>
      </w:r>
    </w:p>
    <w:p w:rsidR="00FF5B17" w:rsidRPr="007C309D" w:rsidRDefault="00FF5B17" w:rsidP="00FF5B17">
      <w:pPr>
        <w:jc w:val="right"/>
        <w:rPr>
          <w:sz w:val="22"/>
          <w:szCs w:val="22"/>
        </w:rPr>
      </w:pPr>
    </w:p>
    <w:p w:rsidR="00FF5B17" w:rsidRPr="007C309D" w:rsidRDefault="00FF5B17" w:rsidP="00FF5B17">
      <w:pPr>
        <w:jc w:val="center"/>
        <w:rPr>
          <w:sz w:val="22"/>
          <w:szCs w:val="22"/>
        </w:rPr>
      </w:pPr>
    </w:p>
    <w:p w:rsidR="00FF5B17" w:rsidRPr="007C309D" w:rsidRDefault="00FF5B17" w:rsidP="00FF5B17">
      <w:pPr>
        <w:jc w:val="center"/>
      </w:pP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>Отчет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>источником финансового обеспечения которых является Субсидия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>на "_____" _____________ 20__ г.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Наименование Получателя ___________________________________________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Периодичность: квартальная, годовая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Единица измерения: рубль (с точностью до второго десятичного знака)</w:t>
      </w:r>
    </w:p>
    <w:p w:rsidR="00FF5B17" w:rsidRPr="007C309D" w:rsidRDefault="00FF5B17" w:rsidP="00FF5B17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2"/>
        <w:gridCol w:w="1853"/>
        <w:gridCol w:w="1853"/>
      </w:tblGrid>
      <w:tr w:rsidR="00FF5B17" w:rsidRPr="007C309D" w:rsidTr="00FF5B17"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Наименование показателя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Сумма</w:t>
            </w:r>
          </w:p>
        </w:tc>
      </w:tr>
      <w:tr w:rsidR="00FF5B17" w:rsidRPr="007C309D" w:rsidTr="00FF5B17"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B17" w:rsidRPr="007C309D" w:rsidRDefault="00FF5B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отчетный период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нарастающим итогом с начала года</w:t>
            </w:r>
          </w:p>
        </w:tc>
      </w:tr>
      <w:tr w:rsidR="00FF5B17" w:rsidRPr="007C309D" w:rsidTr="00FF5B17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4</w:t>
            </w:r>
          </w:p>
        </w:tc>
      </w:tr>
      <w:tr w:rsidR="00FF5B17" w:rsidRPr="007C309D" w:rsidTr="00FF5B17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</w:tbl>
    <w:p w:rsidR="00FF5B17" w:rsidRPr="007C309D" w:rsidRDefault="00FF5B17" w:rsidP="00FF5B17">
      <w:pPr>
        <w:widowControl w:val="0"/>
        <w:autoSpaceDE w:val="0"/>
        <w:autoSpaceDN w:val="0"/>
        <w:ind w:firstLine="54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Руководитель Получателя субсидии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__________________________   _____________     ________________________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 xml:space="preserve">                        (должность)                (подпись)              (расшифровка подписи)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 xml:space="preserve">Исполнитель 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__________________________   _____________     ________________________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 xml:space="preserve">                        (должность)                (подпись)              (расшифровка подписи)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"_____" ________________ 20___ г.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/>
    <w:p w:rsidR="00FF5B17" w:rsidRPr="007C309D" w:rsidRDefault="00FF5B17" w:rsidP="00FF5B17">
      <w:pPr>
        <w:ind w:firstLine="3969"/>
      </w:pPr>
    </w:p>
    <w:p w:rsidR="00FF5B17" w:rsidRPr="007C309D" w:rsidRDefault="00FF5B17" w:rsidP="00FF5B17">
      <w:pPr>
        <w:ind w:firstLine="3969"/>
      </w:pPr>
    </w:p>
    <w:p w:rsidR="00FF5B17" w:rsidRPr="007C309D" w:rsidRDefault="00FF5B17" w:rsidP="00FF5B17">
      <w:pPr>
        <w:ind w:firstLine="3969"/>
      </w:pPr>
    </w:p>
    <w:p w:rsidR="00FF5B17" w:rsidRPr="007C309D" w:rsidRDefault="00FF5B17" w:rsidP="00FF5B17">
      <w:pPr>
        <w:ind w:firstLine="3969"/>
      </w:pP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>Приложение №3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>к Порядку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предоставления субсидий юридическим лицам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за исключением субсидий государственным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(муниципальным) учреждениям), индивидуальным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>предпринимателям, а также физическим лицам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 – производителям товаров, работ, услуг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 из  бюджета Широковского сельского поселения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 xml:space="preserve">Фурмановского муниципального района   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  <w:r w:rsidRPr="007C309D">
        <w:rPr>
          <w:sz w:val="22"/>
          <w:szCs w:val="22"/>
        </w:rPr>
        <w:t>Ивановской области»</w:t>
      </w:r>
    </w:p>
    <w:p w:rsidR="00FF5B17" w:rsidRPr="007C309D" w:rsidRDefault="00FF5B17" w:rsidP="00FF5B17">
      <w:pPr>
        <w:ind w:firstLine="3969"/>
        <w:rPr>
          <w:sz w:val="22"/>
          <w:szCs w:val="22"/>
        </w:rPr>
      </w:pPr>
    </w:p>
    <w:p w:rsidR="00FF5B17" w:rsidRPr="007C309D" w:rsidRDefault="00FF5B17" w:rsidP="00FF5B17">
      <w:pPr>
        <w:ind w:firstLine="3969"/>
        <w:rPr>
          <w:sz w:val="22"/>
          <w:szCs w:val="22"/>
        </w:rPr>
      </w:pP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>Отчет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 xml:space="preserve">об использовании субсидии 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  <w:r w:rsidRPr="007C309D">
        <w:t>на "____" _____________ 20__ г.</w:t>
      </w:r>
    </w:p>
    <w:p w:rsidR="00FF5B17" w:rsidRPr="007C309D" w:rsidRDefault="00FF5B17" w:rsidP="00FF5B17">
      <w:pPr>
        <w:widowControl w:val="0"/>
        <w:autoSpaceDE w:val="0"/>
        <w:autoSpaceDN w:val="0"/>
        <w:jc w:val="center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Наименование Получателя ___________________________________________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Периодичность: квартальная, годовая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Единица измерения: рубль (с точностью до второго десятичного знака)</w:t>
      </w:r>
    </w:p>
    <w:p w:rsidR="00FF5B17" w:rsidRPr="007C309D" w:rsidRDefault="00FF5B17" w:rsidP="00FF5B17">
      <w:pPr>
        <w:widowControl w:val="0"/>
        <w:autoSpaceDE w:val="0"/>
        <w:autoSpaceDN w:val="0"/>
        <w:ind w:firstLine="54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ind w:firstLine="54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8"/>
        <w:gridCol w:w="1582"/>
        <w:gridCol w:w="1582"/>
        <w:gridCol w:w="1427"/>
        <w:gridCol w:w="1427"/>
        <w:gridCol w:w="891"/>
        <w:gridCol w:w="1198"/>
      </w:tblGrid>
      <w:tr w:rsidR="00FF5B17" w:rsidRPr="007C309D" w:rsidTr="00FF5B17"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7C309D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7C309D">
              <w:rPr>
                <w:b/>
                <w:lang w:eastAsia="en-US"/>
              </w:rPr>
              <w:t>Профинансировано за отчетный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7C309D">
              <w:rPr>
                <w:b/>
                <w:lang w:eastAsia="en-US"/>
              </w:rPr>
              <w:t>Профинансировано нарастающим итогом с начала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7C309D">
              <w:rPr>
                <w:b/>
                <w:lang w:eastAsia="en-US"/>
              </w:rPr>
              <w:t>Направлено на возмещение затрат (недополученных доходов)  за отчетный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7C309D">
              <w:rPr>
                <w:b/>
                <w:lang w:eastAsia="en-US"/>
              </w:rPr>
              <w:t>Направлено на возмещение затрат (недополученных доходов)  нарастающим итогом с начала года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7C309D">
              <w:rPr>
                <w:b/>
                <w:lang w:eastAsia="en-US"/>
              </w:rPr>
              <w:t>Остаток за отчетный период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7C309D">
              <w:rPr>
                <w:b/>
                <w:lang w:eastAsia="en-US"/>
              </w:rPr>
              <w:t>Остаток нарастающим итогом с начала года</w:t>
            </w:r>
          </w:p>
        </w:tc>
      </w:tr>
      <w:tr w:rsidR="00FF5B17" w:rsidRPr="007C309D" w:rsidTr="00FF5B17"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7C309D">
              <w:rPr>
                <w:lang w:eastAsia="en-US"/>
              </w:rPr>
              <w:t>7</w:t>
            </w:r>
          </w:p>
        </w:tc>
      </w:tr>
      <w:tr w:rsidR="00FF5B17" w:rsidRPr="007C309D" w:rsidTr="00FF5B17"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B17" w:rsidRPr="007C309D" w:rsidRDefault="00FF5B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F5B17" w:rsidRPr="007C309D" w:rsidRDefault="00FF5B17" w:rsidP="00FF5B17">
      <w:pPr>
        <w:widowControl w:val="0"/>
        <w:autoSpaceDE w:val="0"/>
        <w:autoSpaceDN w:val="0"/>
        <w:ind w:firstLine="54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ind w:firstLine="54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Руководитель Получателя субсидии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__________________________        _____________               ________________________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7C309D">
        <w:t xml:space="preserve">                        </w:t>
      </w:r>
      <w:r w:rsidRPr="007C309D">
        <w:rPr>
          <w:sz w:val="22"/>
          <w:szCs w:val="22"/>
        </w:rPr>
        <w:t>(должность)                        (подпись)                            (расшифровка подписи)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 xml:space="preserve">Исполнитель 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__________________________         _____________             ________________________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7C309D">
        <w:rPr>
          <w:sz w:val="22"/>
          <w:szCs w:val="22"/>
        </w:rPr>
        <w:t xml:space="preserve">                        (должность)                       (подпись)                               (расшифровка подписи)</w:t>
      </w:r>
    </w:p>
    <w:p w:rsidR="00FF5B17" w:rsidRPr="007C309D" w:rsidRDefault="00FF5B17" w:rsidP="00FF5B1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F5B17" w:rsidRPr="007C309D" w:rsidRDefault="00FF5B17" w:rsidP="00FF5B17">
      <w:pPr>
        <w:widowControl w:val="0"/>
        <w:autoSpaceDE w:val="0"/>
        <w:autoSpaceDN w:val="0"/>
        <w:jc w:val="both"/>
      </w:pPr>
      <w:r w:rsidRPr="007C309D">
        <w:t>"_______" ________________ 20_____ г.</w:t>
      </w:r>
    </w:p>
    <w:p w:rsidR="00FF5B17" w:rsidRPr="007C309D" w:rsidRDefault="00FF5B17" w:rsidP="00FF5B17">
      <w:pPr>
        <w:jc w:val="center"/>
      </w:pPr>
    </w:p>
    <w:p w:rsidR="00FF5B17" w:rsidRPr="007C309D" w:rsidRDefault="00FF5B17" w:rsidP="00FF5B17">
      <w:pPr>
        <w:spacing w:before="100" w:beforeAutospacing="1" w:after="100" w:afterAutospacing="1"/>
        <w:jc w:val="both"/>
      </w:pPr>
    </w:p>
    <w:p w:rsidR="00FF5B17" w:rsidRPr="007C309D" w:rsidRDefault="00FF5B17" w:rsidP="00FF5B17">
      <w:pPr>
        <w:spacing w:before="100" w:beforeAutospacing="1" w:after="100" w:afterAutospacing="1"/>
        <w:jc w:val="both"/>
      </w:pPr>
    </w:p>
    <w:p w:rsidR="00FF5B17" w:rsidRPr="007C309D" w:rsidRDefault="00FF5B17"/>
    <w:sectPr w:rsidR="00FF5B17" w:rsidRPr="007C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17"/>
    <w:rsid w:val="003814A8"/>
    <w:rsid w:val="007C309D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6B90"/>
  <w15:chartTrackingRefBased/>
  <w15:docId w15:val="{4805CD84-535D-4CA3-AB54-5D1B989D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B1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F5B17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FF5B17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6">
    <w:name w:val="No Spacing"/>
    <w:uiPriority w:val="1"/>
    <w:qFormat/>
    <w:rsid w:val="00FF5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F5B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F5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3564</Words>
  <Characters>20315</Characters>
  <Application>Microsoft Office Word</Application>
  <DocSecurity>0</DocSecurity>
  <Lines>169</Lines>
  <Paragraphs>47</Paragraphs>
  <ScaleCrop>false</ScaleCrop>
  <Company/>
  <LinksUpToDate>false</LinksUpToDate>
  <CharactersWithSpaces>23832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2024-05-06T06:56:00Z</dcterms:created>
  <dcterms:modified xsi:type="dcterms:W3CDTF">2024-05-06T06:59:00Z</dcterms:modified>
</cp:coreProperties>
</file>